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76" w:rsidRDefault="007D4276" w:rsidP="007D4276">
      <w:pPr>
        <w:pStyle w:val="40"/>
        <w:shd w:val="clear" w:color="auto" w:fill="auto"/>
        <w:spacing w:line="240" w:lineRule="auto"/>
        <w:ind w:left="780" w:firstLine="20"/>
        <w:jc w:val="right"/>
        <w:rPr>
          <w:sz w:val="24"/>
          <w:szCs w:val="24"/>
        </w:rPr>
      </w:pPr>
      <w:bookmarkStart w:id="0" w:name="bookmark87"/>
    </w:p>
    <w:bookmarkEnd w:id="0"/>
    <w:p w:rsidR="007D4276" w:rsidRPr="00C70B8E" w:rsidRDefault="007D4276" w:rsidP="007D4276">
      <w:pPr>
        <w:pStyle w:val="40"/>
        <w:shd w:val="clear" w:color="auto" w:fill="auto"/>
        <w:spacing w:line="240" w:lineRule="auto"/>
        <w:ind w:left="780" w:firstLine="20"/>
        <w:jc w:val="right"/>
        <w:rPr>
          <w:sz w:val="24"/>
          <w:szCs w:val="24"/>
          <w:lang w:val="tt-RU"/>
        </w:rPr>
      </w:pPr>
    </w:p>
    <w:p w:rsidR="007D4276" w:rsidRDefault="007D4276" w:rsidP="007D4276">
      <w:pPr>
        <w:pStyle w:val="1"/>
        <w:shd w:val="clear" w:color="auto" w:fill="auto"/>
        <w:jc w:val="center"/>
        <w:rPr>
          <w:b/>
          <w:bCs/>
          <w:i w:val="0"/>
          <w:iCs w:val="0"/>
          <w:sz w:val="28"/>
          <w:szCs w:val="24"/>
          <w:lang w:val="tt-RU"/>
        </w:rPr>
      </w:pPr>
      <w:r w:rsidRPr="00C70B8E">
        <w:rPr>
          <w:b/>
          <w:bCs/>
          <w:i w:val="0"/>
          <w:iCs w:val="0"/>
          <w:sz w:val="28"/>
          <w:szCs w:val="24"/>
        </w:rPr>
        <w:t xml:space="preserve">Краткая презентация ООП ДО МБДОУ </w:t>
      </w:r>
      <w:r>
        <w:rPr>
          <w:b/>
          <w:bCs/>
          <w:i w:val="0"/>
          <w:iCs w:val="0"/>
          <w:sz w:val="28"/>
          <w:szCs w:val="24"/>
        </w:rPr>
        <w:t xml:space="preserve">Детский сад </w:t>
      </w:r>
      <w:proofErr w:type="spellStart"/>
      <w:r>
        <w:rPr>
          <w:b/>
          <w:bCs/>
          <w:i w:val="0"/>
          <w:iCs w:val="0"/>
          <w:sz w:val="28"/>
          <w:szCs w:val="24"/>
        </w:rPr>
        <w:t>с</w:t>
      </w:r>
      <w:proofErr w:type="gramStart"/>
      <w:r>
        <w:rPr>
          <w:b/>
          <w:bCs/>
          <w:i w:val="0"/>
          <w:iCs w:val="0"/>
          <w:sz w:val="28"/>
          <w:szCs w:val="24"/>
        </w:rPr>
        <w:t>.В</w:t>
      </w:r>
      <w:proofErr w:type="gramEnd"/>
      <w:r>
        <w:rPr>
          <w:b/>
          <w:bCs/>
          <w:i w:val="0"/>
          <w:iCs w:val="0"/>
          <w:sz w:val="28"/>
          <w:szCs w:val="24"/>
        </w:rPr>
        <w:t>ахитово</w:t>
      </w:r>
      <w:proofErr w:type="spellEnd"/>
      <w:r>
        <w:rPr>
          <w:b/>
          <w:bCs/>
          <w:i w:val="0"/>
          <w:iCs w:val="0"/>
          <w:sz w:val="28"/>
          <w:szCs w:val="24"/>
        </w:rPr>
        <w:t xml:space="preserve">» </w:t>
      </w:r>
    </w:p>
    <w:p w:rsidR="007D4276" w:rsidRPr="00C70B8E" w:rsidRDefault="007D4276" w:rsidP="007D4276">
      <w:pPr>
        <w:pStyle w:val="1"/>
        <w:shd w:val="clear" w:color="auto" w:fill="auto"/>
        <w:jc w:val="center"/>
        <w:rPr>
          <w:sz w:val="18"/>
          <w:szCs w:val="24"/>
          <w:lang w:val="tt-RU"/>
        </w:rPr>
      </w:pPr>
    </w:p>
    <w:p w:rsidR="007D4276" w:rsidRPr="00AB73BD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AB73BD">
        <w:rPr>
          <w:i w:val="0"/>
          <w:iCs w:val="0"/>
          <w:sz w:val="24"/>
          <w:szCs w:val="24"/>
        </w:rPr>
        <w:t xml:space="preserve">Основная образовательная программа МБДОУ </w:t>
      </w:r>
      <w:r>
        <w:rPr>
          <w:i w:val="0"/>
          <w:iCs w:val="0"/>
          <w:sz w:val="24"/>
          <w:szCs w:val="24"/>
          <w:lang w:val="tt-RU"/>
        </w:rPr>
        <w:t xml:space="preserve">“Детский сад </w:t>
      </w:r>
      <w:r>
        <w:rPr>
          <w:i w:val="0"/>
        </w:rPr>
        <w:t xml:space="preserve">с. </w:t>
      </w:r>
      <w:proofErr w:type="spellStart"/>
      <w:r>
        <w:rPr>
          <w:i w:val="0"/>
        </w:rPr>
        <w:t>Вахитово</w:t>
      </w:r>
      <w:proofErr w:type="spellEnd"/>
      <w:r>
        <w:rPr>
          <w:i w:val="0"/>
          <w:iCs w:val="0"/>
          <w:sz w:val="24"/>
          <w:szCs w:val="24"/>
          <w:lang w:val="tt-RU"/>
        </w:rPr>
        <w:t xml:space="preserve">” </w:t>
      </w:r>
      <w:r w:rsidRPr="00AB73BD">
        <w:rPr>
          <w:i w:val="0"/>
          <w:iCs w:val="0"/>
          <w:sz w:val="24"/>
          <w:szCs w:val="24"/>
        </w:rPr>
        <w:t>разработана в соответствии с ФГОС дошкольного образования.</w:t>
      </w:r>
    </w:p>
    <w:p w:rsidR="007D4276" w:rsidRPr="00AB73BD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proofErr w:type="gramStart"/>
      <w:r w:rsidRPr="00AB73BD">
        <w:rPr>
          <w:i w:val="0"/>
          <w:iCs w:val="0"/>
          <w:sz w:val="24"/>
          <w:szCs w:val="24"/>
        </w:rPr>
        <w:t>Программа направлена на разностороннее развитие детей с 1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7D4276" w:rsidRPr="00AB73BD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AB73BD">
        <w:rPr>
          <w:i w:val="0"/>
          <w:iCs w:val="0"/>
          <w:sz w:val="24"/>
          <w:szCs w:val="24"/>
        </w:rPr>
        <w:t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70B8E">
        <w:rPr>
          <w:i w:val="0"/>
          <w:iCs w:val="0"/>
          <w:sz w:val="24"/>
          <w:szCs w:val="24"/>
        </w:rPr>
        <w:t>со</w:t>
      </w:r>
      <w:proofErr w:type="gramEnd"/>
      <w:r w:rsidRPr="00C70B8E">
        <w:rPr>
          <w:i w:val="0"/>
          <w:iCs w:val="0"/>
          <w:sz w:val="24"/>
          <w:szCs w:val="24"/>
        </w:rPr>
        <w:t xml:space="preserve">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-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7D4276" w:rsidRPr="00C70B8E" w:rsidRDefault="007D4276" w:rsidP="007D4276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социально-коммуникативное развитие;</w:t>
      </w:r>
    </w:p>
    <w:p w:rsidR="007D4276" w:rsidRPr="00C70B8E" w:rsidRDefault="007D4276" w:rsidP="007D4276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познавательное развитие;</w:t>
      </w:r>
    </w:p>
    <w:p w:rsidR="007D4276" w:rsidRPr="00C70B8E" w:rsidRDefault="007D4276" w:rsidP="007D4276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речевое развитие;</w:t>
      </w:r>
    </w:p>
    <w:p w:rsidR="007D4276" w:rsidRPr="00C70B8E" w:rsidRDefault="007D4276" w:rsidP="007D4276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художественно-эстетическое развитие;</w:t>
      </w:r>
    </w:p>
    <w:p w:rsidR="007D4276" w:rsidRPr="00C70B8E" w:rsidRDefault="007D4276" w:rsidP="007D4276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C70B8E">
        <w:rPr>
          <w:rFonts w:ascii="Times New Roman" w:hAnsi="Times New Roman" w:cs="Times New Roman"/>
        </w:rPr>
        <w:t>физическое развитие.</w:t>
      </w:r>
    </w:p>
    <w:p w:rsidR="007D4276" w:rsidRPr="00C70B8E" w:rsidRDefault="007D4276" w:rsidP="007D4276">
      <w:pPr>
        <w:pStyle w:val="1"/>
        <w:shd w:val="clear" w:color="auto" w:fill="auto"/>
        <w:ind w:firstLine="360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Программа включает три основных раздела: целевой, содержательный и организационный.</w:t>
      </w:r>
    </w:p>
    <w:p w:rsidR="007D4276" w:rsidRPr="00C70B8E" w:rsidRDefault="007D4276" w:rsidP="007D4276">
      <w:pPr>
        <w:pStyle w:val="1"/>
        <w:shd w:val="clear" w:color="auto" w:fill="auto"/>
        <w:ind w:firstLine="360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Целевой раздел </w:t>
      </w:r>
      <w:r w:rsidRPr="00C70B8E">
        <w:rPr>
          <w:i w:val="0"/>
          <w:iCs w:val="0"/>
          <w:sz w:val="24"/>
          <w:szCs w:val="24"/>
        </w:rPr>
        <w:t>включает в себя пояснительную записку и планируемые результаты освоения программы.</w:t>
      </w:r>
      <w:r>
        <w:rPr>
          <w:i w:val="0"/>
          <w:iCs w:val="0"/>
          <w:sz w:val="24"/>
          <w:szCs w:val="24"/>
        </w:rPr>
        <w:t xml:space="preserve"> </w:t>
      </w:r>
      <w:proofErr w:type="gramStart"/>
      <w:r w:rsidRPr="00C70B8E">
        <w:rPr>
          <w:i w:val="0"/>
          <w:iCs w:val="0"/>
          <w:sz w:val="24"/>
          <w:szCs w:val="24"/>
        </w:rPr>
        <w:t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</w:t>
      </w:r>
      <w:r>
        <w:rPr>
          <w:i w:val="0"/>
          <w:iCs w:val="0"/>
          <w:sz w:val="24"/>
          <w:szCs w:val="24"/>
          <w:lang w:val="tt-RU"/>
        </w:rPr>
        <w:t>-</w:t>
      </w:r>
      <w:r w:rsidRPr="00C70B8E">
        <w:rPr>
          <w:i w:val="0"/>
          <w:iCs w:val="0"/>
          <w:sz w:val="24"/>
          <w:szCs w:val="24"/>
        </w:rPr>
        <w:softHyphen/>
        <w:t>нормативные возрастные характеристики возможных достижений ребёнка на этапе завершения уровня дошкольного образования:</w:t>
      </w:r>
      <w:proofErr w:type="gramEnd"/>
    </w:p>
    <w:p w:rsidR="007D4276" w:rsidRPr="00C70B8E" w:rsidRDefault="007D4276" w:rsidP="007D4276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ребенок овладевает основными культурными средствами 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7D4276" w:rsidRPr="00C70B8E" w:rsidRDefault="007D4276" w:rsidP="007D4276">
      <w:pPr>
        <w:pStyle w:val="1"/>
        <w:numPr>
          <w:ilvl w:val="0"/>
          <w:numId w:val="1"/>
        </w:numPr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</w:t>
      </w:r>
      <w:r>
        <w:rPr>
          <w:i w:val="0"/>
          <w:iCs w:val="0"/>
          <w:sz w:val="24"/>
          <w:szCs w:val="24"/>
        </w:rPr>
        <w:t xml:space="preserve"> </w:t>
      </w:r>
      <w:r w:rsidRPr="00C70B8E">
        <w:rPr>
          <w:i w:val="0"/>
          <w:iCs w:val="0"/>
          <w:sz w:val="24"/>
          <w:szCs w:val="24"/>
        </w:rPr>
        <w:t>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proofErr w:type="gramStart"/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 xml:space="preserve">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</w:t>
      </w:r>
      <w:r w:rsidRPr="00C70B8E">
        <w:rPr>
          <w:i w:val="0"/>
          <w:iCs w:val="0"/>
          <w:sz w:val="24"/>
          <w:szCs w:val="24"/>
        </w:rPr>
        <w:lastRenderedPageBreak/>
        <w:t>относится к животным и растениям;</w:t>
      </w:r>
      <w:proofErr w:type="gramEnd"/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proofErr w:type="gramStart"/>
      <w:r w:rsidRPr="00C70B8E">
        <w:rPr>
          <w:i w:val="0"/>
          <w:iCs w:val="0"/>
          <w:sz w:val="24"/>
          <w:szCs w:val="24"/>
        </w:rPr>
        <w:t>-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  <w:proofErr w:type="gramEnd"/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 xml:space="preserve">ребенок проявляет любознательность, задает вопросы, интересуется </w:t>
      </w:r>
      <w:proofErr w:type="spellStart"/>
      <w:r w:rsidRPr="00C70B8E">
        <w:rPr>
          <w:i w:val="0"/>
          <w:iCs w:val="0"/>
          <w:sz w:val="24"/>
          <w:szCs w:val="24"/>
        </w:rPr>
        <w:t>причинно</w:t>
      </w:r>
      <w:r w:rsidRPr="00C70B8E">
        <w:rPr>
          <w:i w:val="0"/>
          <w:iCs w:val="0"/>
          <w:sz w:val="24"/>
          <w:szCs w:val="24"/>
        </w:rPr>
        <w:softHyphen/>
        <w:t>следственными</w:t>
      </w:r>
      <w:proofErr w:type="spellEnd"/>
      <w:r w:rsidRPr="00C70B8E">
        <w:rPr>
          <w:i w:val="0"/>
          <w:iCs w:val="0"/>
          <w:sz w:val="24"/>
          <w:szCs w:val="24"/>
        </w:rPr>
        <w:t xml:space="preserve">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 xml:space="preserve">ребенок проявляет познавательный интерес и уважение к явлениям истории и культуры своей семьи, района, страны, проявляет толерантность, интерес, симпатию и уважение к носителям других национальных культур, стремится к </w:t>
      </w:r>
      <w:proofErr w:type="spellStart"/>
      <w:r w:rsidRPr="00C70B8E">
        <w:rPr>
          <w:i w:val="0"/>
          <w:iCs w:val="0"/>
          <w:sz w:val="24"/>
          <w:szCs w:val="24"/>
        </w:rPr>
        <w:t>познавательно</w:t>
      </w:r>
      <w:r w:rsidRPr="00C70B8E">
        <w:rPr>
          <w:i w:val="0"/>
          <w:iCs w:val="0"/>
          <w:sz w:val="24"/>
          <w:szCs w:val="24"/>
        </w:rPr>
        <w:softHyphen/>
        <w:t>личностному</w:t>
      </w:r>
      <w:proofErr w:type="spellEnd"/>
      <w:r w:rsidRPr="00C70B8E">
        <w:rPr>
          <w:i w:val="0"/>
          <w:iCs w:val="0"/>
          <w:sz w:val="24"/>
          <w:szCs w:val="24"/>
        </w:rPr>
        <w:t xml:space="preserve"> общению с ними;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7D4276" w:rsidRDefault="007D4276" w:rsidP="007D4276">
      <w:pPr>
        <w:pStyle w:val="1"/>
        <w:shd w:val="clear" w:color="auto" w:fill="auto"/>
        <w:rPr>
          <w:i w:val="0"/>
          <w:iCs w:val="0"/>
          <w:sz w:val="24"/>
          <w:szCs w:val="24"/>
          <w:lang w:val="tt-RU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r>
        <w:rPr>
          <w:i w:val="0"/>
          <w:iCs w:val="0"/>
          <w:sz w:val="24"/>
          <w:szCs w:val="24"/>
          <w:lang w:val="tt-RU"/>
        </w:rPr>
        <w:tab/>
      </w:r>
      <w:r w:rsidRPr="00C70B8E">
        <w:rPr>
          <w:i w:val="0"/>
          <w:iCs w:val="0"/>
          <w:sz w:val="24"/>
          <w:szCs w:val="24"/>
        </w:rPr>
        <w:t>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7D4276" w:rsidRPr="00E25AFA" w:rsidRDefault="007D4276" w:rsidP="007D4276">
      <w:pPr>
        <w:pStyle w:val="1"/>
        <w:shd w:val="clear" w:color="auto" w:fill="auto"/>
        <w:rPr>
          <w:sz w:val="24"/>
          <w:szCs w:val="24"/>
          <w:lang w:val="tt-RU"/>
        </w:rPr>
      </w:pPr>
    </w:p>
    <w:p w:rsidR="007D4276" w:rsidRPr="00C70B8E" w:rsidRDefault="007D4276" w:rsidP="007D4276">
      <w:pPr>
        <w:pStyle w:val="1"/>
        <w:shd w:val="clear" w:color="auto" w:fill="auto"/>
        <w:spacing w:after="240"/>
        <w:ind w:right="180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>Цели (обязательной части) Программы достигаются через решение следующих задач</w:t>
      </w:r>
      <w:r w:rsidRPr="00C70B8E">
        <w:rPr>
          <w:i w:val="0"/>
          <w:iCs w:val="0"/>
          <w:sz w:val="24"/>
          <w:szCs w:val="24"/>
        </w:rPr>
        <w:t>: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охрана и целенаправленное укрепление физического и психического здоровья детей, их эмоционального благополучия;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у детей устойчивых позитивных представлений о ценности здорового образа жизни;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 xml:space="preserve">формирование общей культуры детей на основе первичного усвоения ими представлений о духовно-нравственных и </w:t>
      </w:r>
      <w:proofErr w:type="spellStart"/>
      <w:r w:rsidRPr="00E25AFA">
        <w:rPr>
          <w:rFonts w:ascii="Times New Roman" w:hAnsi="Times New Roman" w:cs="Times New Roman"/>
        </w:rPr>
        <w:t>социокультурных</w:t>
      </w:r>
      <w:proofErr w:type="spellEnd"/>
      <w:r w:rsidRPr="00E25AFA">
        <w:rPr>
          <w:rFonts w:ascii="Times New Roman" w:hAnsi="Times New Roman" w:cs="Times New Roman"/>
        </w:rPr>
        <w:t xml:space="preserve"> ценностях, а также принятых в обществе правил и норм поведения в интересах человека, семьи, общества;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формирование у каждого ребенка устойчивой позитивной мотивации к ведущим видам детской деятельности на основе пробуждения интереса к объектам этой деятельности и самой деятельности как процессу;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развитие творческой активности детей и их позитивной социализации на основе амплификации (обогащения) детского развития;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развитие у детей способности к сотрудничеству, коммуникативной деятельности с учетом возрастных особенностей дошкольного детства;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 xml:space="preserve">развитие форм речи и ее функций, овладение дошкольниками навыками речевого общения на основе соответствующих возрасту форм совместной </w:t>
      </w:r>
      <w:proofErr w:type="gramStart"/>
      <w:r w:rsidRPr="00E25AFA">
        <w:rPr>
          <w:rFonts w:ascii="Times New Roman" w:hAnsi="Times New Roman" w:cs="Times New Roman"/>
        </w:rPr>
        <w:t>со</w:t>
      </w:r>
      <w:proofErr w:type="gramEnd"/>
      <w:r w:rsidRPr="00E25AFA">
        <w:rPr>
          <w:rFonts w:ascii="Times New Roman" w:hAnsi="Times New Roman" w:cs="Times New Roman"/>
        </w:rPr>
        <w:t xml:space="preserve"> взрослыми и самостоятельной деятельности;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lastRenderedPageBreak/>
        <w:t>предоставление каждому ребенку (с учетом его индивидуальных особенностей и склонностей) возможностей самоутверждения, повышения самооценки в процессе формирования «</w:t>
      </w:r>
      <w:proofErr w:type="spellStart"/>
      <w:proofErr w:type="gramStart"/>
      <w:r w:rsidRPr="00E25AFA">
        <w:rPr>
          <w:rFonts w:ascii="Times New Roman" w:hAnsi="Times New Roman" w:cs="Times New Roman"/>
        </w:rPr>
        <w:t>Я-концепции</w:t>
      </w:r>
      <w:proofErr w:type="spellEnd"/>
      <w:proofErr w:type="gramEnd"/>
      <w:r w:rsidRPr="00E25AFA">
        <w:rPr>
          <w:rFonts w:ascii="Times New Roman" w:hAnsi="Times New Roman" w:cs="Times New Roman"/>
        </w:rPr>
        <w:t>»;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 xml:space="preserve">формирование </w:t>
      </w:r>
      <w:proofErr w:type="spellStart"/>
      <w:r w:rsidRPr="00E25AFA">
        <w:rPr>
          <w:rFonts w:ascii="Times New Roman" w:hAnsi="Times New Roman" w:cs="Times New Roman"/>
        </w:rPr>
        <w:t>социокультурной</w:t>
      </w:r>
      <w:proofErr w:type="spellEnd"/>
      <w:r w:rsidRPr="00E25AFA">
        <w:rPr>
          <w:rFonts w:ascii="Times New Roman" w:hAnsi="Times New Roman" w:cs="Times New Roman"/>
        </w:rPr>
        <w:t xml:space="preserve"> развивающей среды, соответствующей возрастным, индивидуальным психологическим и физиологическим особенностям детей;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предоставление ребенку возможностей выбора в игре, а также познавательной, исследовательской и других видах деятельности, в продолжение режимных момент</w:t>
      </w:r>
      <w:r>
        <w:rPr>
          <w:rFonts w:ascii="Times New Roman" w:hAnsi="Times New Roman" w:cs="Times New Roman"/>
        </w:rPr>
        <w:t>ов, в свободном время препровож</w:t>
      </w:r>
      <w:r w:rsidRPr="00E25AFA">
        <w:rPr>
          <w:rFonts w:ascii="Times New Roman" w:hAnsi="Times New Roman" w:cs="Times New Roman"/>
        </w:rPr>
        <w:t>дении;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поддержка инициативы детей в разных видах деятельности;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создание необходимых условий для реализации взаимодействия субъектов образовательных отношений, в котором должны быть соблюдены интересы ребенка, педагога, родителей (законных представителей);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организация взаимодействия с семьями и их психолого-педагогическая поддержка;</w:t>
      </w:r>
    </w:p>
    <w:p w:rsidR="007D4276" w:rsidRPr="00E25AFA" w:rsidRDefault="007D4276" w:rsidP="007D4276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5AFA">
        <w:rPr>
          <w:rFonts w:ascii="Times New Roman" w:hAnsi="Times New Roman" w:cs="Times New Roman"/>
        </w:rPr>
        <w:t>повышение компетентности родителей (законных представителей) в вопросах развития и образования,</w:t>
      </w:r>
      <w:r w:rsidRPr="00E25AFA">
        <w:rPr>
          <w:rFonts w:ascii="Times New Roman" w:hAnsi="Times New Roman" w:cs="Times New Roman"/>
        </w:rPr>
        <w:tab/>
        <w:t>охраны</w:t>
      </w:r>
      <w:r w:rsidRPr="00E25AFA">
        <w:rPr>
          <w:rFonts w:ascii="Times New Roman" w:hAnsi="Times New Roman" w:cs="Times New Roman"/>
        </w:rPr>
        <w:tab/>
        <w:t>и</w:t>
      </w:r>
      <w:r w:rsidRPr="00E25AFA">
        <w:rPr>
          <w:rFonts w:ascii="Times New Roman" w:hAnsi="Times New Roman" w:cs="Times New Roman"/>
        </w:rPr>
        <w:tab/>
        <w:t>укрепления</w:t>
      </w:r>
      <w:r w:rsidRPr="00E25AFA">
        <w:rPr>
          <w:rFonts w:ascii="Times New Roman" w:hAnsi="Times New Roman" w:cs="Times New Roman"/>
        </w:rPr>
        <w:tab/>
        <w:t>здоровья</w:t>
      </w:r>
      <w:r w:rsidRPr="00E25AFA">
        <w:rPr>
          <w:rFonts w:ascii="Times New Roman" w:hAnsi="Times New Roman" w:cs="Times New Roman"/>
        </w:rPr>
        <w:tab/>
        <w:t>детей.</w:t>
      </w:r>
    </w:p>
    <w:p w:rsidR="007D4276" w:rsidRPr="00E25AFA" w:rsidRDefault="007D4276" w:rsidP="007D4276">
      <w:pPr>
        <w:pStyle w:val="a4"/>
        <w:ind w:left="360"/>
        <w:jc w:val="both"/>
        <w:rPr>
          <w:rFonts w:ascii="Times New Roman" w:hAnsi="Times New Roman" w:cs="Times New Roman"/>
        </w:rPr>
      </w:pPr>
    </w:p>
    <w:p w:rsidR="007D4276" w:rsidRPr="00E25AFA" w:rsidRDefault="007D4276" w:rsidP="007D4276">
      <w:pPr>
        <w:jc w:val="both"/>
        <w:rPr>
          <w:rFonts w:ascii="Times New Roman" w:hAnsi="Times New Roman" w:cs="Times New Roman"/>
          <w:lang w:val="tt-RU"/>
        </w:rPr>
      </w:pPr>
    </w:p>
    <w:p w:rsidR="007D4276" w:rsidRPr="00F33E97" w:rsidRDefault="007D4276" w:rsidP="007D4276">
      <w:pPr>
        <w:pStyle w:val="40"/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 w:rsidRPr="00C70B8E">
        <w:rPr>
          <w:sz w:val="24"/>
          <w:szCs w:val="24"/>
        </w:rPr>
        <w:tab/>
      </w:r>
      <w:bookmarkStart w:id="1" w:name="bookmark88"/>
      <w:r w:rsidRPr="00F33E97">
        <w:rPr>
          <w:sz w:val="24"/>
          <w:szCs w:val="24"/>
        </w:rPr>
        <w:t>Цели и задачи части Программы, формируемой участниками образовательных отношений:</w:t>
      </w:r>
      <w:bookmarkEnd w:id="1"/>
    </w:p>
    <w:p w:rsidR="007D4276" w:rsidRPr="00F33E97" w:rsidRDefault="007D4276" w:rsidP="007D4276">
      <w:pPr>
        <w:jc w:val="both"/>
        <w:rPr>
          <w:rFonts w:ascii="Times New Roman" w:hAnsi="Times New Roman" w:cs="Times New Roman"/>
          <w:lang w:val="tt-RU"/>
        </w:rPr>
      </w:pP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b/>
          <w:bCs/>
          <w:i w:val="0"/>
          <w:sz w:val="24"/>
          <w:szCs w:val="24"/>
        </w:rPr>
        <w:t>Цели: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b/>
          <w:bCs/>
          <w:i w:val="0"/>
          <w:sz w:val="24"/>
          <w:szCs w:val="24"/>
        </w:rPr>
        <w:t xml:space="preserve">«Региональной программы дошкольного образования». </w:t>
      </w:r>
      <w:r w:rsidRPr="00F33E97">
        <w:rPr>
          <w:i w:val="0"/>
          <w:sz w:val="24"/>
          <w:szCs w:val="24"/>
        </w:rPr>
        <w:t xml:space="preserve">Обеспечение </w:t>
      </w:r>
      <w:proofErr w:type="gramStart"/>
      <w:r w:rsidRPr="00F33E97">
        <w:rPr>
          <w:i w:val="0"/>
          <w:sz w:val="24"/>
          <w:szCs w:val="24"/>
        </w:rPr>
        <w:t>разностороннего</w:t>
      </w:r>
      <w:proofErr w:type="gramEnd"/>
    </w:p>
    <w:p w:rsidR="007D4276" w:rsidRPr="00F33E97" w:rsidRDefault="007D4276" w:rsidP="007D4276">
      <w:pPr>
        <w:pStyle w:val="1"/>
        <w:shd w:val="clear" w:color="auto" w:fill="auto"/>
        <w:tabs>
          <w:tab w:val="left" w:pos="4265"/>
          <w:tab w:val="left" w:pos="5580"/>
          <w:tab w:val="left" w:pos="7519"/>
          <w:tab w:val="left" w:pos="8892"/>
        </w:tabs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гармоничного развития детей в возрасте от 1до 7 лет с учетом их возрастных и индивидуальных особенностей по пяти образовательным областям посредством приобщения к истокамтатарскойнациональнойкультуры</w:t>
      </w:r>
      <w:proofErr w:type="gramStart"/>
      <w:r w:rsidRPr="00F33E97">
        <w:rPr>
          <w:i w:val="0"/>
          <w:sz w:val="24"/>
          <w:szCs w:val="24"/>
        </w:rPr>
        <w:t>,к</w:t>
      </w:r>
      <w:proofErr w:type="gramEnd"/>
      <w:r w:rsidRPr="00F33E97">
        <w:rPr>
          <w:i w:val="0"/>
          <w:sz w:val="24"/>
          <w:szCs w:val="24"/>
        </w:rPr>
        <w:t>раеведения,совершенствование литературной речи на родном языке.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- </w:t>
      </w:r>
      <w:r w:rsidRPr="00F33E97">
        <w:rPr>
          <w:b/>
          <w:bCs/>
          <w:i w:val="0"/>
          <w:sz w:val="24"/>
          <w:szCs w:val="24"/>
        </w:rPr>
        <w:t xml:space="preserve">Программы «Изучаем русский язык». </w:t>
      </w:r>
      <w:r w:rsidRPr="00F33E97">
        <w:rPr>
          <w:i w:val="0"/>
          <w:sz w:val="24"/>
          <w:szCs w:val="24"/>
        </w:rPr>
        <w:t xml:space="preserve">Развитие языковой способности, ознакомление </w:t>
      </w:r>
      <w:proofErr w:type="gramStart"/>
      <w:r w:rsidRPr="00F33E97">
        <w:rPr>
          <w:i w:val="0"/>
          <w:sz w:val="24"/>
          <w:szCs w:val="24"/>
        </w:rPr>
        <w:t>с</w:t>
      </w:r>
      <w:proofErr w:type="gramEnd"/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  <w:lang w:val="tt-RU"/>
        </w:rPr>
      </w:pPr>
      <w:r w:rsidRPr="00F33E97">
        <w:rPr>
          <w:i w:val="0"/>
          <w:sz w:val="24"/>
          <w:szCs w:val="24"/>
        </w:rPr>
        <w:t>русским языком как средством общения и с культурой русского народа.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  <w:lang w:val="tt-RU"/>
        </w:rPr>
      </w:pPr>
    </w:p>
    <w:p w:rsidR="007D4276" w:rsidRPr="00F33E97" w:rsidRDefault="007D4276" w:rsidP="007D4276">
      <w:pPr>
        <w:pStyle w:val="1"/>
        <w:shd w:val="clear" w:color="auto" w:fill="auto"/>
        <w:spacing w:after="260"/>
        <w:rPr>
          <w:i w:val="0"/>
          <w:sz w:val="24"/>
          <w:szCs w:val="24"/>
        </w:rPr>
      </w:pPr>
      <w:r w:rsidRPr="00F33E97">
        <w:rPr>
          <w:b/>
          <w:bCs/>
          <w:i w:val="0"/>
          <w:sz w:val="24"/>
          <w:szCs w:val="24"/>
        </w:rPr>
        <w:t>Цели Программы, формируемой участниками образовательных отношений</w:t>
      </w:r>
      <w:r>
        <w:rPr>
          <w:b/>
          <w:bCs/>
          <w:i w:val="0"/>
          <w:sz w:val="24"/>
          <w:szCs w:val="24"/>
        </w:rPr>
        <w:t>,</w:t>
      </w:r>
      <w:r w:rsidRPr="00F33E97">
        <w:rPr>
          <w:b/>
          <w:bCs/>
          <w:i w:val="0"/>
          <w:sz w:val="24"/>
          <w:szCs w:val="24"/>
        </w:rPr>
        <w:t xml:space="preserve"> достигаются через решение следующих задач: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приобщение к истокам национальной культуры народов, населяющих Республику Татарстан.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 xml:space="preserve">развитие речевых способностей и умений, культуры речевого общения, разработка </w:t>
      </w:r>
      <w:proofErr w:type="spellStart"/>
      <w:r w:rsidRPr="00F33E97">
        <w:rPr>
          <w:i w:val="0"/>
          <w:sz w:val="24"/>
          <w:szCs w:val="24"/>
        </w:rPr>
        <w:t>способововладения</w:t>
      </w:r>
      <w:proofErr w:type="spellEnd"/>
      <w:r w:rsidRPr="00F33E97">
        <w:rPr>
          <w:i w:val="0"/>
          <w:sz w:val="24"/>
          <w:szCs w:val="24"/>
        </w:rPr>
        <w:t xml:space="preserve"> дошкольниками навыками практического общения на родном языке в различных жизненных ситуациях, формирование предпосылок чтения и письма;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sz w:val="24"/>
          <w:szCs w:val="24"/>
        </w:rPr>
        <w:t>ознакомление с историей, географией Республики Татарстан, расширение знаний детей о своем родном крае (о малой родине). Создание благоприятных условий для воспитания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 xml:space="preserve">толерантной личности - привития любви и уважения к </w:t>
      </w:r>
      <w:proofErr w:type="spellStart"/>
      <w:r w:rsidRPr="00F33E97">
        <w:rPr>
          <w:i w:val="0"/>
          <w:sz w:val="24"/>
          <w:szCs w:val="24"/>
        </w:rPr>
        <w:t>лю</w:t>
      </w:r>
      <w:proofErr w:type="spellEnd"/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ям 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>ругой национальности, к их культурным ценностям.</w:t>
      </w:r>
    </w:p>
    <w:p w:rsidR="007D4276" w:rsidRPr="00F33E97" w:rsidRDefault="007D4276" w:rsidP="007D4276">
      <w:pPr>
        <w:pStyle w:val="1"/>
        <w:shd w:val="clear" w:color="auto" w:fill="auto"/>
        <w:tabs>
          <w:tab w:val="left" w:pos="142"/>
          <w:tab w:val="left" w:pos="709"/>
          <w:tab w:val="left" w:pos="851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формирование и развитие первоначальных умений и навыков практического </w:t>
      </w:r>
      <w:proofErr w:type="spellStart"/>
      <w:r w:rsidRPr="00F33E97">
        <w:rPr>
          <w:i w:val="0"/>
          <w:sz w:val="24"/>
          <w:szCs w:val="24"/>
        </w:rPr>
        <w:t>вла</w:t>
      </w:r>
      <w:proofErr w:type="spellEnd"/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ения</w:t>
      </w:r>
      <w:proofErr w:type="spellEnd"/>
      <w:r w:rsidRPr="00F33E97">
        <w:rPr>
          <w:i w:val="0"/>
          <w:sz w:val="24"/>
          <w:szCs w:val="24"/>
        </w:rPr>
        <w:t xml:space="preserve"> </w:t>
      </w:r>
      <w:r w:rsidRPr="00F33E97">
        <w:rPr>
          <w:i w:val="0"/>
          <w:sz w:val="24"/>
          <w:szCs w:val="24"/>
        </w:rPr>
        <w:lastRenderedPageBreak/>
        <w:t>русским</w:t>
      </w:r>
      <w:r>
        <w:rPr>
          <w:i w:val="0"/>
          <w:sz w:val="24"/>
          <w:szCs w:val="24"/>
        </w:rPr>
        <w:t xml:space="preserve"> </w:t>
      </w:r>
      <w:r w:rsidRPr="00F33E97">
        <w:rPr>
          <w:i w:val="0"/>
          <w:sz w:val="24"/>
          <w:szCs w:val="24"/>
        </w:rPr>
        <w:t>языком в устной форме;</w:t>
      </w:r>
    </w:p>
    <w:p w:rsidR="007D4276" w:rsidRPr="00F33E97" w:rsidRDefault="007D4276" w:rsidP="007D4276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формирование фонетического, лексического, грамматического строя речи: </w:t>
      </w:r>
      <w:proofErr w:type="gramStart"/>
      <w:r w:rsidRPr="00F33E97">
        <w:rPr>
          <w:i w:val="0"/>
          <w:sz w:val="24"/>
          <w:szCs w:val="24"/>
        </w:rPr>
        <w:t>правильная</w:t>
      </w:r>
      <w:proofErr w:type="gramEnd"/>
      <w:r w:rsidRPr="00F33E97">
        <w:rPr>
          <w:i w:val="0"/>
          <w:sz w:val="24"/>
          <w:szCs w:val="24"/>
        </w:rPr>
        <w:t xml:space="preserve"> и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sz w:val="24"/>
          <w:szCs w:val="24"/>
        </w:rPr>
        <w:t>грамотная речь воспитателя, взрослых, использование упражнений по словообразованию;</w:t>
      </w:r>
    </w:p>
    <w:p w:rsidR="007D4276" w:rsidRPr="00F33E97" w:rsidRDefault="007D4276" w:rsidP="007D4276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>по</w:t>
      </w:r>
      <w:r w:rsidRPr="00F33E97">
        <w:rPr>
          <w:i w:val="0"/>
          <w:sz w:val="24"/>
          <w:szCs w:val="24"/>
          <w:lang w:val="tt-RU"/>
        </w:rPr>
        <w:t>д</w:t>
      </w:r>
      <w:r w:rsidRPr="00F33E97">
        <w:rPr>
          <w:i w:val="0"/>
          <w:sz w:val="24"/>
          <w:szCs w:val="24"/>
        </w:rPr>
        <w:t xml:space="preserve">готовить </w:t>
      </w:r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етей</w:t>
      </w:r>
      <w:proofErr w:type="spellEnd"/>
      <w:r w:rsidRPr="00F33E97">
        <w:rPr>
          <w:i w:val="0"/>
          <w:sz w:val="24"/>
          <w:szCs w:val="24"/>
        </w:rPr>
        <w:t xml:space="preserve"> к восприятию музыкальных образов и пре</w:t>
      </w:r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ставлений</w:t>
      </w:r>
      <w:proofErr w:type="spellEnd"/>
      <w:r w:rsidRPr="00F33E97">
        <w:rPr>
          <w:i w:val="0"/>
          <w:sz w:val="24"/>
          <w:szCs w:val="24"/>
        </w:rPr>
        <w:t>;</w:t>
      </w:r>
    </w:p>
    <w:p w:rsidR="007D4276" w:rsidRPr="00F33E97" w:rsidRDefault="007D4276" w:rsidP="007D4276">
      <w:pPr>
        <w:pStyle w:val="1"/>
        <w:shd w:val="clear" w:color="auto" w:fill="auto"/>
        <w:tabs>
          <w:tab w:val="left" w:pos="142"/>
          <w:tab w:val="left" w:pos="1499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научить </w:t>
      </w:r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етей</w:t>
      </w:r>
      <w:proofErr w:type="spellEnd"/>
      <w:r w:rsidRPr="00F33E97">
        <w:rPr>
          <w:i w:val="0"/>
          <w:sz w:val="24"/>
          <w:szCs w:val="24"/>
        </w:rPr>
        <w:t xml:space="preserve"> творчески использовать музыкальные впечатления в </w:t>
      </w:r>
      <w:proofErr w:type="spellStart"/>
      <w:r w:rsidRPr="00F33E97">
        <w:rPr>
          <w:i w:val="0"/>
          <w:sz w:val="24"/>
          <w:szCs w:val="24"/>
        </w:rPr>
        <w:t>повсе</w:t>
      </w:r>
      <w:proofErr w:type="spellEnd"/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невной</w:t>
      </w:r>
      <w:proofErr w:type="spellEnd"/>
      <w:r w:rsidRPr="00F33E97">
        <w:rPr>
          <w:i w:val="0"/>
          <w:sz w:val="24"/>
          <w:szCs w:val="24"/>
        </w:rPr>
        <w:t xml:space="preserve"> жизни;</w:t>
      </w:r>
    </w:p>
    <w:p w:rsidR="007D4276" w:rsidRPr="00F33E97" w:rsidRDefault="007D4276" w:rsidP="007D4276">
      <w:pPr>
        <w:pStyle w:val="1"/>
        <w:shd w:val="clear" w:color="auto" w:fill="auto"/>
        <w:tabs>
          <w:tab w:val="left" w:pos="142"/>
          <w:tab w:val="left" w:pos="1499"/>
        </w:tabs>
        <w:spacing w:after="2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F33E97">
        <w:rPr>
          <w:i w:val="0"/>
          <w:sz w:val="24"/>
          <w:szCs w:val="24"/>
        </w:rPr>
        <w:t xml:space="preserve">познакомить </w:t>
      </w:r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етей</w:t>
      </w:r>
      <w:proofErr w:type="spellEnd"/>
      <w:r w:rsidRPr="00F33E97">
        <w:rPr>
          <w:i w:val="0"/>
          <w:sz w:val="24"/>
          <w:szCs w:val="24"/>
        </w:rPr>
        <w:t xml:space="preserve"> с разнообразием музыкальных форм и жанров в привлекательной и </w:t>
      </w:r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оступной</w:t>
      </w:r>
      <w:proofErr w:type="spellEnd"/>
      <w:r w:rsidRPr="00F33E97">
        <w:rPr>
          <w:i w:val="0"/>
          <w:sz w:val="24"/>
          <w:szCs w:val="24"/>
        </w:rPr>
        <w:t xml:space="preserve"> форме.</w:t>
      </w:r>
    </w:p>
    <w:p w:rsidR="007D4276" w:rsidRPr="00F33E97" w:rsidRDefault="007D4276" w:rsidP="007D4276">
      <w:pPr>
        <w:pStyle w:val="1"/>
        <w:shd w:val="clear" w:color="auto" w:fill="auto"/>
        <w:ind w:firstLine="708"/>
        <w:rPr>
          <w:i w:val="0"/>
          <w:sz w:val="24"/>
          <w:szCs w:val="24"/>
        </w:rPr>
      </w:pPr>
      <w:r w:rsidRPr="00F33E97">
        <w:rPr>
          <w:b/>
          <w:bCs/>
          <w:i w:val="0"/>
          <w:iCs w:val="0"/>
          <w:sz w:val="24"/>
          <w:szCs w:val="24"/>
        </w:rPr>
        <w:t xml:space="preserve">Содержательный раздел </w:t>
      </w:r>
      <w:r w:rsidRPr="00F33E97">
        <w:rPr>
          <w:i w:val="0"/>
          <w:iCs w:val="0"/>
          <w:sz w:val="24"/>
          <w:szCs w:val="24"/>
        </w:rPr>
        <w:t>представляет общее содержание Программы, обеспечивающее полноценное развитие личности детей.</w:t>
      </w:r>
    </w:p>
    <w:p w:rsidR="007D4276" w:rsidRPr="00F33E97" w:rsidRDefault="007D4276" w:rsidP="007D4276">
      <w:pPr>
        <w:pStyle w:val="1"/>
        <w:shd w:val="clear" w:color="auto" w:fill="auto"/>
        <w:ind w:firstLine="708"/>
        <w:rPr>
          <w:i w:val="0"/>
          <w:sz w:val="24"/>
          <w:szCs w:val="24"/>
        </w:rPr>
      </w:pPr>
      <w:r w:rsidRPr="00F33E97">
        <w:rPr>
          <w:i w:val="0"/>
          <w:iCs w:val="0"/>
          <w:sz w:val="24"/>
          <w:szCs w:val="24"/>
        </w:rPr>
        <w:t xml:space="preserve">Данный раздел ООП ДО выстраивается на основе ФГОС ДО обязательная часть соответствует Примерной основной образовательной программы дошкольного образования и основной образовательной программе дошкольного образования «От рождения до школы» под ред. </w:t>
      </w:r>
      <w:proofErr w:type="spellStart"/>
      <w:r w:rsidRPr="00F33E97">
        <w:rPr>
          <w:i w:val="0"/>
          <w:iCs w:val="0"/>
          <w:sz w:val="24"/>
          <w:szCs w:val="24"/>
        </w:rPr>
        <w:t>Н.Е.Вераксы</w:t>
      </w:r>
      <w:proofErr w:type="spellEnd"/>
      <w:r w:rsidRPr="00F33E97">
        <w:rPr>
          <w:i w:val="0"/>
          <w:iCs w:val="0"/>
          <w:sz w:val="24"/>
          <w:szCs w:val="24"/>
        </w:rPr>
        <w:t>, М.А. Васильевой, Т.С.К</w:t>
      </w:r>
      <w:r>
        <w:rPr>
          <w:i w:val="0"/>
          <w:iCs w:val="0"/>
          <w:sz w:val="24"/>
          <w:szCs w:val="24"/>
        </w:rPr>
        <w:t xml:space="preserve">омаровой </w:t>
      </w:r>
      <w:proofErr w:type="gramStart"/>
      <w:r>
        <w:rPr>
          <w:i w:val="0"/>
          <w:iCs w:val="0"/>
          <w:sz w:val="24"/>
          <w:szCs w:val="24"/>
        </w:rPr>
        <w:t>-М</w:t>
      </w:r>
      <w:proofErr w:type="gramEnd"/>
      <w:r>
        <w:rPr>
          <w:i w:val="0"/>
          <w:iCs w:val="0"/>
          <w:sz w:val="24"/>
          <w:szCs w:val="24"/>
        </w:rPr>
        <w:t>осква, М</w:t>
      </w:r>
      <w:r>
        <w:rPr>
          <w:i w:val="0"/>
          <w:iCs w:val="0"/>
          <w:sz w:val="24"/>
          <w:szCs w:val="24"/>
          <w:lang w:val="tt-RU"/>
        </w:rPr>
        <w:t>озаика-синтез</w:t>
      </w:r>
      <w:r w:rsidRPr="00F33E97">
        <w:rPr>
          <w:i w:val="0"/>
          <w:iCs w:val="0"/>
          <w:sz w:val="24"/>
          <w:szCs w:val="24"/>
        </w:rPr>
        <w:t xml:space="preserve">, 2015год, </w:t>
      </w:r>
      <w:r w:rsidRPr="00F33E97">
        <w:rPr>
          <w:i w:val="0"/>
          <w:iCs w:val="0"/>
          <w:sz w:val="24"/>
          <w:lang w:val="tt-RU"/>
        </w:rPr>
        <w:t>п</w:t>
      </w:r>
      <w:r w:rsidRPr="00F33E97">
        <w:rPr>
          <w:i w:val="0"/>
          <w:iCs w:val="0"/>
          <w:sz w:val="24"/>
        </w:rPr>
        <w:t>од редакцией</w:t>
      </w:r>
      <w:r>
        <w:rPr>
          <w:i w:val="0"/>
          <w:iCs w:val="0"/>
          <w:sz w:val="24"/>
        </w:rPr>
        <w:t xml:space="preserve"> </w:t>
      </w:r>
      <w:r w:rsidRPr="00F33E97">
        <w:rPr>
          <w:i w:val="0"/>
          <w:iCs w:val="0"/>
          <w:sz w:val="24"/>
        </w:rPr>
        <w:t xml:space="preserve">Н.Е. </w:t>
      </w:r>
      <w:proofErr w:type="spellStart"/>
      <w:r w:rsidRPr="00F33E97">
        <w:rPr>
          <w:i w:val="0"/>
          <w:iCs w:val="0"/>
          <w:sz w:val="24"/>
        </w:rPr>
        <w:t>Вераксы</w:t>
      </w:r>
      <w:proofErr w:type="spellEnd"/>
      <w:r w:rsidRPr="00F33E97">
        <w:rPr>
          <w:i w:val="0"/>
          <w:iCs w:val="0"/>
          <w:sz w:val="24"/>
        </w:rPr>
        <w:t>, Т.С. Комаровой, М.А. Васильевой(перевод с русского на татарский язык)</w:t>
      </w:r>
      <w:r w:rsidRPr="00F33E97">
        <w:rPr>
          <w:i w:val="0"/>
          <w:iCs w:val="0"/>
          <w:sz w:val="24"/>
          <w:lang w:val="tt-RU"/>
        </w:rPr>
        <w:t xml:space="preserve"> “</w:t>
      </w:r>
      <w:r>
        <w:rPr>
          <w:i w:val="0"/>
          <w:iCs w:val="0"/>
          <w:sz w:val="24"/>
        </w:rPr>
        <w:t>Т</w:t>
      </w:r>
      <w:r>
        <w:rPr>
          <w:i w:val="0"/>
          <w:iCs w:val="0"/>
          <w:sz w:val="24"/>
          <w:lang w:val="tt-RU"/>
        </w:rPr>
        <w:t>уганнан алып мәктәпкәчә</w:t>
      </w:r>
      <w:r w:rsidRPr="00F33E97">
        <w:rPr>
          <w:i w:val="0"/>
          <w:iCs w:val="0"/>
          <w:sz w:val="24"/>
          <w:lang w:val="tt-RU"/>
        </w:rPr>
        <w:t xml:space="preserve">”  </w:t>
      </w:r>
      <w:r w:rsidRPr="00F33E97">
        <w:rPr>
          <w:i w:val="0"/>
          <w:iCs w:val="0"/>
          <w:sz w:val="24"/>
        </w:rPr>
        <w:t xml:space="preserve">Мәктәпкәчә төп </w:t>
      </w:r>
      <w:proofErr w:type="spellStart"/>
      <w:r w:rsidRPr="00F33E97">
        <w:rPr>
          <w:i w:val="0"/>
          <w:iCs w:val="0"/>
          <w:sz w:val="24"/>
        </w:rPr>
        <w:t>белем</w:t>
      </w:r>
      <w:proofErr w:type="spellEnd"/>
      <w:r w:rsidRPr="00F33E97">
        <w:rPr>
          <w:i w:val="0"/>
          <w:iCs w:val="0"/>
          <w:sz w:val="24"/>
        </w:rPr>
        <w:t xml:space="preserve"> бирү</w:t>
      </w:r>
      <w:r>
        <w:rPr>
          <w:i w:val="0"/>
          <w:iCs w:val="0"/>
          <w:sz w:val="24"/>
        </w:rPr>
        <w:t xml:space="preserve"> </w:t>
      </w:r>
      <w:proofErr w:type="spellStart"/>
      <w:r w:rsidRPr="00F33E97">
        <w:rPr>
          <w:i w:val="0"/>
          <w:iCs w:val="0"/>
          <w:sz w:val="24"/>
        </w:rPr>
        <w:t>программасы</w:t>
      </w:r>
      <w:proofErr w:type="spellEnd"/>
      <w:r w:rsidRPr="00F33E97">
        <w:rPr>
          <w:i w:val="0"/>
          <w:iCs w:val="0"/>
          <w:sz w:val="24"/>
          <w:lang w:val="tt-RU"/>
        </w:rPr>
        <w:t xml:space="preserve">, </w:t>
      </w:r>
      <w:r w:rsidRPr="00F33E97">
        <w:rPr>
          <w:i w:val="0"/>
          <w:iCs w:val="0"/>
          <w:sz w:val="24"/>
          <w:szCs w:val="24"/>
        </w:rPr>
        <w:t xml:space="preserve"> Татарское Республиканское издательство </w:t>
      </w:r>
      <w:r>
        <w:rPr>
          <w:i w:val="0"/>
          <w:iCs w:val="0"/>
          <w:sz w:val="24"/>
          <w:szCs w:val="24"/>
        </w:rPr>
        <w:t>«Х</w:t>
      </w:r>
      <w:r>
        <w:rPr>
          <w:i w:val="0"/>
          <w:iCs w:val="0"/>
          <w:sz w:val="24"/>
          <w:szCs w:val="24"/>
          <w:lang w:val="tt-RU"/>
        </w:rPr>
        <w:t>әтер</w:t>
      </w:r>
      <w:r w:rsidRPr="00F33E97">
        <w:rPr>
          <w:i w:val="0"/>
          <w:iCs w:val="0"/>
          <w:sz w:val="24"/>
          <w:szCs w:val="24"/>
        </w:rPr>
        <w:t>»</w:t>
      </w:r>
      <w:r w:rsidRPr="00F33E97">
        <w:rPr>
          <w:i w:val="0"/>
          <w:iCs w:val="0"/>
          <w:sz w:val="24"/>
          <w:szCs w:val="24"/>
          <w:lang w:val="tt-RU"/>
        </w:rPr>
        <w:t>, 2016г.,</w:t>
      </w:r>
    </w:p>
    <w:p w:rsidR="007D4276" w:rsidRDefault="007D4276" w:rsidP="007D4276">
      <w:pPr>
        <w:pStyle w:val="1"/>
        <w:rPr>
          <w:i w:val="0"/>
          <w:iCs w:val="0"/>
          <w:sz w:val="24"/>
          <w:szCs w:val="24"/>
          <w:lang w:val="tt-RU"/>
        </w:rPr>
      </w:pPr>
    </w:p>
    <w:p w:rsidR="007D4276" w:rsidRPr="00F33E97" w:rsidRDefault="007D4276" w:rsidP="007D4276">
      <w:pPr>
        <w:pStyle w:val="1"/>
        <w:rPr>
          <w:i w:val="0"/>
          <w:iCs w:val="0"/>
          <w:sz w:val="24"/>
          <w:szCs w:val="24"/>
        </w:rPr>
      </w:pPr>
      <w:proofErr w:type="gramStart"/>
      <w:r w:rsidRPr="00F33E97">
        <w:rPr>
          <w:i w:val="0"/>
          <w:iCs w:val="0"/>
          <w:sz w:val="24"/>
          <w:szCs w:val="24"/>
        </w:rPr>
        <w:t>часть</w:t>
      </w:r>
      <w:proofErr w:type="gramEnd"/>
      <w:r w:rsidRPr="00F33E97">
        <w:rPr>
          <w:i w:val="0"/>
          <w:iCs w:val="0"/>
          <w:sz w:val="24"/>
          <w:szCs w:val="24"/>
        </w:rPr>
        <w:t xml:space="preserve"> формируемая участниками образовательного процесса соответствует:</w:t>
      </w:r>
    </w:p>
    <w:p w:rsidR="007D4276" w:rsidRPr="00F33E97" w:rsidRDefault="007D4276" w:rsidP="007D4276">
      <w:pPr>
        <w:pStyle w:val="1"/>
        <w:numPr>
          <w:ilvl w:val="0"/>
          <w:numId w:val="1"/>
        </w:numPr>
        <w:shd w:val="clear" w:color="auto" w:fill="auto"/>
        <w:tabs>
          <w:tab w:val="left" w:pos="1016"/>
        </w:tabs>
        <w:rPr>
          <w:i w:val="0"/>
          <w:sz w:val="24"/>
          <w:szCs w:val="24"/>
        </w:rPr>
      </w:pPr>
      <w:proofErr w:type="spellStart"/>
      <w:r w:rsidRPr="00F33E97">
        <w:rPr>
          <w:i w:val="0"/>
          <w:sz w:val="24"/>
          <w:szCs w:val="24"/>
        </w:rPr>
        <w:t>учебно-мето</w:t>
      </w:r>
      <w:proofErr w:type="spellEnd"/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ическим</w:t>
      </w:r>
      <w:proofErr w:type="spellEnd"/>
      <w:r w:rsidRPr="00F33E97">
        <w:rPr>
          <w:i w:val="0"/>
          <w:sz w:val="24"/>
          <w:szCs w:val="24"/>
        </w:rPr>
        <w:t xml:space="preserve"> комплектам по обучению </w:t>
      </w:r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ошкольников</w:t>
      </w:r>
      <w:proofErr w:type="spellEnd"/>
      <w:r w:rsidRPr="00F33E97">
        <w:rPr>
          <w:i w:val="0"/>
          <w:sz w:val="24"/>
          <w:szCs w:val="24"/>
        </w:rPr>
        <w:t xml:space="preserve"> </w:t>
      </w:r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вум</w:t>
      </w:r>
      <w:proofErr w:type="spellEnd"/>
      <w:r w:rsidRPr="00F33E97">
        <w:rPr>
          <w:i w:val="0"/>
          <w:sz w:val="24"/>
          <w:szCs w:val="24"/>
        </w:rPr>
        <w:t xml:space="preserve"> </w:t>
      </w:r>
      <w:proofErr w:type="spellStart"/>
      <w:r w:rsidRPr="00F33E97">
        <w:rPr>
          <w:i w:val="0"/>
          <w:sz w:val="24"/>
          <w:szCs w:val="24"/>
        </w:rPr>
        <w:t>госу</w:t>
      </w:r>
      <w:proofErr w:type="spellEnd"/>
      <w:r w:rsidRPr="00F33E97">
        <w:rPr>
          <w:i w:val="0"/>
          <w:sz w:val="24"/>
          <w:szCs w:val="24"/>
          <w:lang w:val="tt-RU"/>
        </w:rPr>
        <w:t>д</w:t>
      </w:r>
      <w:proofErr w:type="spellStart"/>
      <w:r w:rsidRPr="00F33E97">
        <w:rPr>
          <w:i w:val="0"/>
          <w:sz w:val="24"/>
          <w:szCs w:val="24"/>
        </w:rPr>
        <w:t>арственным</w:t>
      </w:r>
      <w:proofErr w:type="spellEnd"/>
      <w:r w:rsidRPr="00F33E97">
        <w:rPr>
          <w:i w:val="0"/>
          <w:sz w:val="24"/>
          <w:szCs w:val="24"/>
        </w:rPr>
        <w:t xml:space="preserve"> языкам РТ: «Изучаем русский язык»: </w:t>
      </w:r>
      <w:proofErr w:type="spellStart"/>
      <w:r w:rsidRPr="00F33E97">
        <w:rPr>
          <w:i w:val="0"/>
          <w:sz w:val="24"/>
          <w:szCs w:val="24"/>
        </w:rPr>
        <w:t>авт-сост</w:t>
      </w:r>
      <w:proofErr w:type="spellEnd"/>
      <w:r w:rsidRPr="00F33E97">
        <w:rPr>
          <w:i w:val="0"/>
          <w:sz w:val="24"/>
          <w:szCs w:val="24"/>
        </w:rPr>
        <w:t xml:space="preserve">. </w:t>
      </w:r>
      <w:proofErr w:type="spellStart"/>
      <w:r w:rsidRPr="00F33E97">
        <w:rPr>
          <w:i w:val="0"/>
          <w:sz w:val="24"/>
          <w:szCs w:val="24"/>
        </w:rPr>
        <w:t>Гаффарова</w:t>
      </w:r>
      <w:proofErr w:type="spellEnd"/>
      <w:r w:rsidRPr="00F33E97">
        <w:rPr>
          <w:i w:val="0"/>
          <w:sz w:val="24"/>
          <w:szCs w:val="24"/>
        </w:rPr>
        <w:t xml:space="preserve"> </w:t>
      </w:r>
      <w:proofErr w:type="spellStart"/>
      <w:r w:rsidRPr="00F33E97">
        <w:rPr>
          <w:i w:val="0"/>
          <w:sz w:val="24"/>
          <w:szCs w:val="24"/>
        </w:rPr>
        <w:t>С.М.,Ч.Р.Гаффарова</w:t>
      </w:r>
      <w:proofErr w:type="spellEnd"/>
      <w:r w:rsidRPr="00F33E97">
        <w:rPr>
          <w:i w:val="0"/>
          <w:sz w:val="24"/>
          <w:szCs w:val="24"/>
        </w:rPr>
        <w:t xml:space="preserve">, </w:t>
      </w:r>
      <w:proofErr w:type="spellStart"/>
      <w:r w:rsidRPr="00F33E97">
        <w:rPr>
          <w:i w:val="0"/>
          <w:sz w:val="24"/>
          <w:szCs w:val="24"/>
        </w:rPr>
        <w:t>Г.З.Гарафиева</w:t>
      </w:r>
      <w:proofErr w:type="spellEnd"/>
      <w:r w:rsidRPr="00F33E97">
        <w:rPr>
          <w:i w:val="0"/>
          <w:sz w:val="24"/>
          <w:szCs w:val="24"/>
        </w:rPr>
        <w:t>, «</w:t>
      </w:r>
      <w:proofErr w:type="spellStart"/>
      <w:r w:rsidRPr="00F33E97">
        <w:rPr>
          <w:i w:val="0"/>
          <w:sz w:val="24"/>
          <w:szCs w:val="24"/>
        </w:rPr>
        <w:t>Туган</w:t>
      </w:r>
      <w:proofErr w:type="spellEnd"/>
      <w:r w:rsidRPr="00F33E97">
        <w:rPr>
          <w:i w:val="0"/>
          <w:sz w:val="24"/>
          <w:szCs w:val="24"/>
        </w:rPr>
        <w:t xml:space="preserve"> </w:t>
      </w:r>
      <w:r w:rsidRPr="00F33E97">
        <w:rPr>
          <w:i w:val="0"/>
          <w:sz w:val="24"/>
          <w:szCs w:val="24"/>
          <w:lang w:val="tt-RU" w:eastAsia="tt-RU" w:bidi="tt-RU"/>
        </w:rPr>
        <w:t xml:space="preserve">телдә сөйләшәбез» </w:t>
      </w:r>
      <w:r w:rsidRPr="00F33E97">
        <w:rPr>
          <w:i w:val="0"/>
          <w:sz w:val="24"/>
          <w:szCs w:val="24"/>
        </w:rPr>
        <w:t xml:space="preserve">автор </w:t>
      </w:r>
      <w:proofErr w:type="spellStart"/>
      <w:r w:rsidRPr="00F33E97">
        <w:rPr>
          <w:i w:val="0"/>
          <w:sz w:val="24"/>
          <w:szCs w:val="24"/>
        </w:rPr>
        <w:t>Хазратова</w:t>
      </w:r>
      <w:proofErr w:type="spellEnd"/>
      <w:r w:rsidRPr="00F33E97">
        <w:rPr>
          <w:i w:val="0"/>
          <w:sz w:val="24"/>
          <w:szCs w:val="24"/>
        </w:rPr>
        <w:t xml:space="preserve"> Ф.З., ”</w:t>
      </w:r>
      <w:proofErr w:type="spellStart"/>
      <w:r w:rsidRPr="00F33E97">
        <w:rPr>
          <w:i w:val="0"/>
          <w:sz w:val="24"/>
          <w:szCs w:val="24"/>
        </w:rPr>
        <w:t>Авазларны</w:t>
      </w:r>
      <w:proofErr w:type="spellEnd"/>
      <w:r w:rsidRPr="00F33E97">
        <w:rPr>
          <w:i w:val="0"/>
          <w:sz w:val="24"/>
          <w:szCs w:val="24"/>
        </w:rPr>
        <w:t xml:space="preserve"> </w:t>
      </w:r>
      <w:proofErr w:type="spellStart"/>
      <w:r w:rsidRPr="00F33E97">
        <w:rPr>
          <w:i w:val="0"/>
          <w:sz w:val="24"/>
          <w:szCs w:val="24"/>
        </w:rPr>
        <w:t>уйнатып</w:t>
      </w:r>
      <w:proofErr w:type="spellEnd"/>
      <w:r w:rsidRPr="00F33E97">
        <w:rPr>
          <w:i w:val="0"/>
          <w:sz w:val="24"/>
          <w:szCs w:val="24"/>
        </w:rPr>
        <w:t xml:space="preserve">” автор Р.К. </w:t>
      </w:r>
      <w:proofErr w:type="spellStart"/>
      <w:r w:rsidRPr="00F33E97">
        <w:rPr>
          <w:i w:val="0"/>
          <w:sz w:val="24"/>
          <w:szCs w:val="24"/>
        </w:rPr>
        <w:t>Шаехова</w:t>
      </w:r>
      <w:proofErr w:type="spellEnd"/>
      <w:r w:rsidRPr="00F33E97">
        <w:rPr>
          <w:i w:val="0"/>
          <w:sz w:val="24"/>
          <w:szCs w:val="24"/>
          <w:lang w:val="tt-RU"/>
        </w:rPr>
        <w:t>;</w:t>
      </w:r>
    </w:p>
    <w:p w:rsidR="007D4276" w:rsidRPr="00F33E97" w:rsidRDefault="007D4276" w:rsidP="007D4276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rPr>
          <w:i w:val="0"/>
          <w:sz w:val="28"/>
          <w:szCs w:val="24"/>
        </w:rPr>
      </w:pPr>
      <w:r w:rsidRPr="00F33E97">
        <w:rPr>
          <w:i w:val="0"/>
          <w:sz w:val="24"/>
        </w:rPr>
        <w:t>региональной образовательной программой дошкольного образования «</w:t>
      </w:r>
      <w:r w:rsidRPr="00F33E97">
        <w:rPr>
          <w:i w:val="0"/>
          <w:sz w:val="24"/>
          <w:lang w:val="tt-RU" w:eastAsia="tt-RU" w:bidi="tt-RU"/>
        </w:rPr>
        <w:t>Сөене</w:t>
      </w:r>
      <w:proofErr w:type="gramStart"/>
      <w:r w:rsidRPr="00F33E97">
        <w:rPr>
          <w:i w:val="0"/>
          <w:sz w:val="24"/>
          <w:lang w:val="tt-RU" w:eastAsia="tt-RU" w:bidi="tt-RU"/>
        </w:rPr>
        <w:t>ч</w:t>
      </w:r>
      <w:r w:rsidRPr="00F33E97">
        <w:rPr>
          <w:i w:val="0"/>
          <w:sz w:val="24"/>
        </w:rPr>
        <w:t>-</w:t>
      </w:r>
      <w:proofErr w:type="gramEnd"/>
      <w:r w:rsidRPr="00F33E97">
        <w:rPr>
          <w:i w:val="0"/>
          <w:sz w:val="24"/>
        </w:rPr>
        <w:t xml:space="preserve"> Радость познания» </w:t>
      </w:r>
      <w:proofErr w:type="spellStart"/>
      <w:r w:rsidRPr="00F33E97">
        <w:rPr>
          <w:i w:val="0"/>
          <w:sz w:val="24"/>
        </w:rPr>
        <w:t>Шаеховой</w:t>
      </w:r>
      <w:proofErr w:type="spellEnd"/>
      <w:r w:rsidRPr="00F33E97">
        <w:rPr>
          <w:i w:val="0"/>
          <w:sz w:val="24"/>
        </w:rPr>
        <w:t xml:space="preserve"> Р. К.;</w:t>
      </w:r>
    </w:p>
    <w:p w:rsidR="007D4276" w:rsidRPr="00F33E97" w:rsidRDefault="007D4276" w:rsidP="007D4276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rPr>
          <w:i w:val="0"/>
          <w:sz w:val="28"/>
          <w:szCs w:val="24"/>
        </w:rPr>
      </w:pPr>
      <w:r w:rsidRPr="00F33E97">
        <w:rPr>
          <w:i w:val="0"/>
          <w:sz w:val="24"/>
          <w:szCs w:val="28"/>
        </w:rPr>
        <w:t>“</w:t>
      </w:r>
      <w:proofErr w:type="spellStart"/>
      <w:r w:rsidRPr="00F33E97">
        <w:rPr>
          <w:i w:val="0"/>
          <w:sz w:val="24"/>
          <w:szCs w:val="28"/>
        </w:rPr>
        <w:t>Семьеведение</w:t>
      </w:r>
      <w:proofErr w:type="spellEnd"/>
      <w:r w:rsidRPr="00F33E97">
        <w:rPr>
          <w:i w:val="0"/>
          <w:sz w:val="24"/>
          <w:szCs w:val="28"/>
        </w:rPr>
        <w:t xml:space="preserve">: учебно-методическое пособие для </w:t>
      </w:r>
      <w:r w:rsidRPr="00F33E97">
        <w:rPr>
          <w:i w:val="0"/>
          <w:sz w:val="24"/>
          <w:szCs w:val="28"/>
          <w:lang w:val="tt-RU"/>
        </w:rPr>
        <w:t>дошкольных образовательных учреждений</w:t>
      </w:r>
      <w:r w:rsidRPr="00F33E97">
        <w:rPr>
          <w:i w:val="0"/>
          <w:sz w:val="24"/>
          <w:szCs w:val="28"/>
        </w:rPr>
        <w:t>»</w:t>
      </w:r>
      <w:r w:rsidRPr="00F33E97">
        <w:rPr>
          <w:i w:val="0"/>
          <w:sz w:val="24"/>
          <w:szCs w:val="28"/>
          <w:lang w:val="tt-RU"/>
        </w:rPr>
        <w:t>, автор</w:t>
      </w:r>
      <w:r w:rsidRPr="00F33E97">
        <w:rPr>
          <w:i w:val="0"/>
          <w:sz w:val="24"/>
          <w:szCs w:val="28"/>
        </w:rPr>
        <w:t xml:space="preserve"> </w:t>
      </w:r>
      <w:proofErr w:type="spellStart"/>
      <w:r w:rsidRPr="00F33E97">
        <w:rPr>
          <w:i w:val="0"/>
          <w:sz w:val="24"/>
          <w:szCs w:val="28"/>
        </w:rPr>
        <w:t>Карце</w:t>
      </w:r>
      <w:proofErr w:type="spellEnd"/>
      <w:r w:rsidRPr="00F33E97">
        <w:rPr>
          <w:i w:val="0"/>
          <w:sz w:val="24"/>
          <w:szCs w:val="28"/>
          <w:lang w:val="tt-RU"/>
        </w:rPr>
        <w:t>ва</w:t>
      </w:r>
      <w:r w:rsidRPr="00F33E97">
        <w:rPr>
          <w:i w:val="0"/>
          <w:sz w:val="24"/>
          <w:szCs w:val="28"/>
        </w:rPr>
        <w:t xml:space="preserve"> Л.В.</w:t>
      </w:r>
    </w:p>
    <w:p w:rsidR="007D4276" w:rsidRPr="00F33E97" w:rsidRDefault="007D4276" w:rsidP="007D4276">
      <w:pPr>
        <w:pStyle w:val="1"/>
        <w:shd w:val="clear" w:color="auto" w:fill="auto"/>
        <w:tabs>
          <w:tab w:val="left" w:pos="1016"/>
        </w:tabs>
        <w:rPr>
          <w:i w:val="0"/>
          <w:sz w:val="24"/>
          <w:szCs w:val="24"/>
        </w:rPr>
      </w:pP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 w:rsidRPr="00F33E97">
        <w:rPr>
          <w:i w:val="0"/>
          <w:iCs w:val="0"/>
          <w:sz w:val="24"/>
          <w:szCs w:val="24"/>
        </w:rPr>
        <w:t>Содержание образовательной работы реализуется по пяти образовательным областям: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социально-коммуникативное развитие;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познавательное развитие;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речевое развитие;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художественно-эстетическое развитие;</w:t>
      </w:r>
    </w:p>
    <w:p w:rsidR="007D4276" w:rsidRPr="00F33E97" w:rsidRDefault="007D4276" w:rsidP="007D4276">
      <w:pPr>
        <w:pStyle w:val="1"/>
        <w:shd w:val="clear" w:color="auto" w:fill="auto"/>
        <w:rPr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>-</w:t>
      </w:r>
      <w:r w:rsidRPr="00F33E97">
        <w:rPr>
          <w:i w:val="0"/>
          <w:iCs w:val="0"/>
          <w:sz w:val="24"/>
          <w:szCs w:val="24"/>
        </w:rPr>
        <w:t xml:space="preserve"> физическое развитие.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Социально-коммуникативное развитие </w:t>
      </w:r>
      <w:r w:rsidRPr="00C70B8E">
        <w:rPr>
          <w:i w:val="0"/>
          <w:iCs w:val="0"/>
          <w:sz w:val="24"/>
          <w:szCs w:val="24"/>
        </w:rPr>
        <w:t>направлено на присвоение норм и ценностей, принятых в обществе, включая моральные и нравственные ценности; развитие общения и взаимодействия</w:t>
      </w:r>
      <w:r>
        <w:rPr>
          <w:i w:val="0"/>
          <w:iCs w:val="0"/>
          <w:sz w:val="24"/>
          <w:szCs w:val="24"/>
        </w:rPr>
        <w:t xml:space="preserve"> </w:t>
      </w:r>
      <w:r w:rsidRPr="00C70B8E">
        <w:rPr>
          <w:i w:val="0"/>
          <w:iCs w:val="0"/>
          <w:sz w:val="24"/>
          <w:szCs w:val="24"/>
        </w:rPr>
        <w:t>реб</w:t>
      </w:r>
      <w:r w:rsidRPr="00C70B8E">
        <w:rPr>
          <w:rFonts w:eastAsia="Calibri"/>
          <w:i w:val="0"/>
          <w:iCs w:val="0"/>
          <w:sz w:val="24"/>
          <w:szCs w:val="24"/>
        </w:rPr>
        <w:t>е</w:t>
      </w:r>
      <w:r w:rsidRPr="00C70B8E">
        <w:rPr>
          <w:i w:val="0"/>
          <w:iCs w:val="0"/>
          <w:sz w:val="24"/>
          <w:szCs w:val="24"/>
        </w:rPr>
        <w:t xml:space="preserve">нка с взрослыми и сверстниками; становление самостоятельности, целенаправленности и </w:t>
      </w:r>
      <w:proofErr w:type="spellStart"/>
      <w:r w:rsidRPr="00C70B8E">
        <w:rPr>
          <w:i w:val="0"/>
          <w:iCs w:val="0"/>
          <w:sz w:val="24"/>
          <w:szCs w:val="24"/>
        </w:rPr>
        <w:t>саморегуляции</w:t>
      </w:r>
      <w:proofErr w:type="spellEnd"/>
      <w:r w:rsidRPr="00C70B8E">
        <w:rPr>
          <w:i w:val="0"/>
          <w:iCs w:val="0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</w:t>
      </w:r>
      <w:proofErr w:type="spellStart"/>
      <w:r w:rsidRPr="00C70B8E">
        <w:rPr>
          <w:i w:val="0"/>
          <w:iCs w:val="0"/>
          <w:sz w:val="24"/>
          <w:szCs w:val="24"/>
        </w:rPr>
        <w:t>социокультурных</w:t>
      </w:r>
      <w:proofErr w:type="spellEnd"/>
      <w:r w:rsidRPr="00C70B8E">
        <w:rPr>
          <w:i w:val="0"/>
          <w:iCs w:val="0"/>
          <w:sz w:val="24"/>
          <w:szCs w:val="24"/>
        </w:rPr>
        <w:t xml:space="preserve"> ценностях нашего народа, об отечественных традициях и праздниках; формирование основ безопасности в быту, социуме, природе.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Познавательное развитие </w:t>
      </w:r>
      <w:r w:rsidRPr="00C70B8E">
        <w:rPr>
          <w:i w:val="0"/>
          <w:iCs w:val="0"/>
          <w:sz w:val="24"/>
          <w:szCs w:val="24"/>
        </w:rPr>
        <w:t xml:space="preserve">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70B8E">
        <w:rPr>
          <w:i w:val="0"/>
          <w:iCs w:val="0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</w:t>
      </w:r>
      <w:r w:rsidRPr="00C70B8E">
        <w:rPr>
          <w:i w:val="0"/>
          <w:iCs w:val="0"/>
          <w:sz w:val="24"/>
          <w:szCs w:val="24"/>
        </w:rPr>
        <w:lastRenderedPageBreak/>
        <w:t>особенностях е</w:t>
      </w:r>
      <w:r w:rsidRPr="00C70B8E">
        <w:rPr>
          <w:rFonts w:eastAsia="Calibri"/>
          <w:i w:val="0"/>
          <w:iCs w:val="0"/>
          <w:sz w:val="24"/>
          <w:szCs w:val="24"/>
        </w:rPr>
        <w:t xml:space="preserve">е </w:t>
      </w:r>
      <w:r w:rsidRPr="00C70B8E">
        <w:rPr>
          <w:i w:val="0"/>
          <w:iCs w:val="0"/>
          <w:sz w:val="24"/>
          <w:szCs w:val="24"/>
        </w:rPr>
        <w:t>природы, многообразии стран и народов мира.</w:t>
      </w:r>
      <w:proofErr w:type="gramEnd"/>
    </w:p>
    <w:p w:rsidR="007D4276" w:rsidRPr="00B675E8" w:rsidRDefault="007D4276" w:rsidP="007D4276">
      <w:pPr>
        <w:pStyle w:val="1"/>
        <w:shd w:val="clear" w:color="auto" w:fill="auto"/>
        <w:ind w:firstLine="708"/>
        <w:rPr>
          <w:sz w:val="24"/>
          <w:szCs w:val="24"/>
          <w:lang w:val="tt-RU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Речевое развитие </w:t>
      </w:r>
      <w:r w:rsidRPr="00C70B8E">
        <w:rPr>
          <w:i w:val="0"/>
          <w:iCs w:val="0"/>
          <w:sz w:val="24"/>
          <w:szCs w:val="24"/>
        </w:rPr>
        <w:t>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Художественно-эстетическое развитие </w:t>
      </w:r>
      <w:r w:rsidRPr="00C70B8E">
        <w:rPr>
          <w:i w:val="0"/>
          <w:iCs w:val="0"/>
          <w:sz w:val="24"/>
          <w:szCs w:val="24"/>
        </w:rPr>
        <w:t xml:space="preserve">предполагает развитие предпосылок </w:t>
      </w:r>
      <w:proofErr w:type="spellStart"/>
      <w:r w:rsidRPr="00C70B8E">
        <w:rPr>
          <w:i w:val="0"/>
          <w:iCs w:val="0"/>
          <w:sz w:val="24"/>
          <w:szCs w:val="24"/>
        </w:rPr>
        <w:t>ценностно</w:t>
      </w:r>
      <w:r w:rsidRPr="00C70B8E">
        <w:rPr>
          <w:i w:val="0"/>
          <w:iCs w:val="0"/>
          <w:sz w:val="24"/>
          <w:szCs w:val="24"/>
        </w:rPr>
        <w:softHyphen/>
        <w:t>смыслового</w:t>
      </w:r>
      <w:proofErr w:type="spellEnd"/>
      <w:r w:rsidRPr="00C70B8E">
        <w:rPr>
          <w:i w:val="0"/>
          <w:iCs w:val="0"/>
          <w:sz w:val="24"/>
          <w:szCs w:val="24"/>
        </w:rPr>
        <w:t xml:space="preserve">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7D4276" w:rsidRPr="00C70B8E" w:rsidRDefault="007D4276" w:rsidP="007D4276">
      <w:pPr>
        <w:pStyle w:val="1"/>
        <w:shd w:val="clear" w:color="auto" w:fill="auto"/>
        <w:spacing w:after="260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Физическое развитие </w:t>
      </w:r>
      <w:r w:rsidRPr="00C70B8E">
        <w:rPr>
          <w:i w:val="0"/>
          <w:iCs w:val="0"/>
          <w:sz w:val="24"/>
          <w:szCs w:val="24"/>
        </w:rPr>
        <w:t xml:space="preserve">включает приобретение опыта в следующих видах деятельности детей: двигательном, в том </w:t>
      </w:r>
      <w:proofErr w:type="gramStart"/>
      <w:r w:rsidRPr="00C70B8E">
        <w:rPr>
          <w:i w:val="0"/>
          <w:iCs w:val="0"/>
          <w:sz w:val="24"/>
          <w:szCs w:val="24"/>
        </w:rPr>
        <w:t>числе</w:t>
      </w:r>
      <w:proofErr w:type="gramEnd"/>
      <w:r w:rsidRPr="00C70B8E">
        <w:rPr>
          <w:i w:val="0"/>
          <w:iCs w:val="0"/>
          <w:sz w:val="24"/>
          <w:szCs w:val="24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C70B8E">
        <w:rPr>
          <w:i w:val="0"/>
          <w:iCs w:val="0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70B8E">
        <w:rPr>
          <w:i w:val="0"/>
          <w:iCs w:val="0"/>
          <w:sz w:val="24"/>
          <w:szCs w:val="24"/>
        </w:rPr>
        <w:t>саморегуляции</w:t>
      </w:r>
      <w:proofErr w:type="spellEnd"/>
      <w:r w:rsidRPr="00C70B8E">
        <w:rPr>
          <w:i w:val="0"/>
          <w:iCs w:val="0"/>
          <w:sz w:val="24"/>
          <w:szCs w:val="24"/>
        </w:rPr>
        <w:t xml:space="preserve"> в двигательной сфере;</w:t>
      </w:r>
      <w:proofErr w:type="gramEnd"/>
      <w:r w:rsidRPr="00C70B8E">
        <w:rPr>
          <w:i w:val="0"/>
          <w:iCs w:val="0"/>
          <w:sz w:val="24"/>
          <w:szCs w:val="24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Конкретное содержание данных образовательных областей.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b/>
          <w:bCs/>
          <w:i w:val="0"/>
          <w:iCs w:val="0"/>
          <w:sz w:val="24"/>
          <w:szCs w:val="24"/>
        </w:rPr>
        <w:t xml:space="preserve">Организационный раздел </w:t>
      </w:r>
      <w:r w:rsidRPr="00C70B8E">
        <w:rPr>
          <w:i w:val="0"/>
          <w:iCs w:val="0"/>
          <w:sz w:val="24"/>
          <w:szCs w:val="24"/>
        </w:rPr>
        <w:t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развивающей предметно-пространственной среды, особенности взаимодействия педагогического коллектива с семьями воспитанников.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семьи, помощи родителям в осознании </w:t>
      </w:r>
      <w:proofErr w:type="spellStart"/>
      <w:r w:rsidRPr="00C70B8E">
        <w:rPr>
          <w:i w:val="0"/>
          <w:iCs w:val="0"/>
          <w:sz w:val="24"/>
          <w:szCs w:val="24"/>
        </w:rPr>
        <w:t>самоценности</w:t>
      </w:r>
      <w:proofErr w:type="spellEnd"/>
      <w:r w:rsidRPr="00C70B8E">
        <w:rPr>
          <w:i w:val="0"/>
          <w:iCs w:val="0"/>
          <w:sz w:val="24"/>
          <w:szCs w:val="24"/>
        </w:rPr>
        <w:t xml:space="preserve"> дошкольного периода детства как базиса для всей последующей жизни человека.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7D4276" w:rsidRPr="00C70B8E" w:rsidRDefault="007D4276" w:rsidP="007D4276">
      <w:pPr>
        <w:pStyle w:val="1"/>
        <w:shd w:val="clear" w:color="auto" w:fill="auto"/>
        <w:ind w:firstLine="708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Эффективное взаимодействие педагогического коллектива Учреждения и семьи возможно только при соблюдении комплекса психолого-педагогических условий: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поддержка эмоциональных сил ребёнка в процессе его взаимодействия с семьёй, осознание ценности семьи как «эмоционального тыла» для ребёнка;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учёт в содержании общения с родителями разнородного характера </w:t>
      </w:r>
      <w:proofErr w:type="spellStart"/>
      <w:r w:rsidRPr="00C70B8E">
        <w:rPr>
          <w:i w:val="0"/>
          <w:iCs w:val="0"/>
          <w:sz w:val="24"/>
          <w:szCs w:val="24"/>
        </w:rPr>
        <w:t>социокультурных</w:t>
      </w:r>
      <w:proofErr w:type="spellEnd"/>
      <w:r w:rsidRPr="00C70B8E">
        <w:rPr>
          <w:i w:val="0"/>
          <w:iCs w:val="0"/>
          <w:sz w:val="24"/>
          <w:szCs w:val="24"/>
        </w:rPr>
        <w:t xml:space="preserve"> потребностей и интересов;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нацеленность содержания общения с родителями на укрепление </w:t>
      </w:r>
      <w:proofErr w:type="spellStart"/>
      <w:r w:rsidRPr="00C70B8E">
        <w:rPr>
          <w:i w:val="0"/>
          <w:iCs w:val="0"/>
          <w:sz w:val="24"/>
          <w:szCs w:val="24"/>
        </w:rPr>
        <w:t>детско</w:t>
      </w:r>
      <w:proofErr w:type="spellEnd"/>
      <w:r>
        <w:rPr>
          <w:i w:val="0"/>
          <w:iCs w:val="0"/>
          <w:sz w:val="24"/>
          <w:szCs w:val="24"/>
          <w:lang w:val="tt-RU"/>
        </w:rPr>
        <w:t>-</w:t>
      </w:r>
      <w:r w:rsidRPr="00C70B8E">
        <w:rPr>
          <w:i w:val="0"/>
          <w:iCs w:val="0"/>
          <w:sz w:val="24"/>
          <w:szCs w:val="24"/>
        </w:rPr>
        <w:softHyphen/>
        <w:t>родительских отношений;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сочетание комплекса форм сотрудничества методами активизации и развития педагогической рефлексии родителей;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практическая направленность психолого-педагогических технологий сотрудничества с </w:t>
      </w:r>
      <w:r w:rsidRPr="00C70B8E">
        <w:rPr>
          <w:i w:val="0"/>
          <w:iCs w:val="0"/>
          <w:sz w:val="24"/>
          <w:szCs w:val="24"/>
        </w:rPr>
        <w:lastRenderedPageBreak/>
        <w:t>семьями на овладение родителями разными видами контакта и общения с ребёнком (вербального, невербального, игрового).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Принципы руководства взаимодействием общественного и семейного воспитания: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ценностного отношения к детству как части духовной жизни семьи, что является источником развития и ребёнка, и взрослого.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</w:t>
      </w:r>
      <w:proofErr w:type="spellStart"/>
      <w:r w:rsidRPr="00C70B8E">
        <w:rPr>
          <w:i w:val="0"/>
          <w:iCs w:val="0"/>
          <w:sz w:val="24"/>
          <w:szCs w:val="24"/>
        </w:rPr>
        <w:t>деятельностный</w:t>
      </w:r>
      <w:proofErr w:type="spellEnd"/>
      <w:r w:rsidRPr="00C70B8E">
        <w:rPr>
          <w:i w:val="0"/>
          <w:iCs w:val="0"/>
          <w:sz w:val="24"/>
          <w:szCs w:val="24"/>
        </w:rPr>
        <w:t xml:space="preserve"> в отношениях «педагог-семья».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интеграции внешних и внутренних факторов повышения воспитательного потенциала семьи.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доверительных отношений в системе «семья - детский сад», включающий готовность сторон доверять компетентности друг друга.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>- комплексности: целостное видение воспитательной компетентности родителей.</w:t>
      </w:r>
    </w:p>
    <w:p w:rsidR="007D4276" w:rsidRPr="00C70B8E" w:rsidRDefault="007D4276" w:rsidP="007D4276">
      <w:pPr>
        <w:pStyle w:val="1"/>
        <w:shd w:val="clear" w:color="auto" w:fill="auto"/>
        <w:rPr>
          <w:sz w:val="24"/>
          <w:szCs w:val="24"/>
        </w:rPr>
      </w:pPr>
      <w:r w:rsidRPr="00C70B8E">
        <w:rPr>
          <w:i w:val="0"/>
          <w:iCs w:val="0"/>
          <w:sz w:val="24"/>
          <w:szCs w:val="24"/>
        </w:rPr>
        <w:t xml:space="preserve">- системности: связан с упорядоченностью периодов развития воспитательного потенциала семьи от подготовки к будущему </w:t>
      </w:r>
      <w:proofErr w:type="spellStart"/>
      <w:r w:rsidRPr="00C70B8E">
        <w:rPr>
          <w:i w:val="0"/>
          <w:iCs w:val="0"/>
          <w:sz w:val="24"/>
          <w:szCs w:val="24"/>
        </w:rPr>
        <w:t>родительству</w:t>
      </w:r>
      <w:proofErr w:type="spellEnd"/>
      <w:r w:rsidRPr="00C70B8E">
        <w:rPr>
          <w:i w:val="0"/>
          <w:iCs w:val="0"/>
          <w:sz w:val="24"/>
          <w:szCs w:val="24"/>
        </w:rPr>
        <w:t xml:space="preserve"> к воспитанию его в разных периодах детства.</w:t>
      </w:r>
    </w:p>
    <w:p w:rsidR="005C1265" w:rsidRDefault="005C1265"/>
    <w:sectPr w:rsidR="005C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3A97"/>
    <w:multiLevelType w:val="hybridMultilevel"/>
    <w:tmpl w:val="091E0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581E8B"/>
    <w:multiLevelType w:val="hybridMultilevel"/>
    <w:tmpl w:val="F490C026"/>
    <w:lvl w:ilvl="0" w:tplc="40845B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B7C89"/>
    <w:multiLevelType w:val="multilevel"/>
    <w:tmpl w:val="E1A28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D4276"/>
    <w:rsid w:val="005C1265"/>
    <w:rsid w:val="007D4276"/>
    <w:rsid w:val="009B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D427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3"/>
    <w:rsid w:val="007D4276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">
    <w:name w:val="Заголовок №4_"/>
    <w:basedOn w:val="a0"/>
    <w:link w:val="40"/>
    <w:rsid w:val="007D427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7D4276"/>
    <w:pPr>
      <w:widowControl w:val="0"/>
      <w:shd w:val="clear" w:color="auto" w:fill="FFFFFF"/>
      <w:spacing w:after="0" w:line="230" w:lineRule="auto"/>
      <w:ind w:left="3080"/>
      <w:outlineLvl w:val="3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aliases w:val="основа,Без интервала1"/>
    <w:link w:val="a5"/>
    <w:uiPriority w:val="99"/>
    <w:qFormat/>
    <w:rsid w:val="007D427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5">
    <w:name w:val="Без интервала Знак"/>
    <w:aliases w:val="основа Знак,Без интервала1 Знак"/>
    <w:basedOn w:val="a0"/>
    <w:link w:val="a4"/>
    <w:uiPriority w:val="99"/>
    <w:locked/>
    <w:rsid w:val="007D4276"/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2019-06-02T12:06:00Z</dcterms:created>
  <dcterms:modified xsi:type="dcterms:W3CDTF">2019-06-02T12:06:00Z</dcterms:modified>
</cp:coreProperties>
</file>